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F982D" w14:textId="352A0E30" w:rsidR="005C13F0" w:rsidRDefault="00116CFA" w:rsidP="005C13F0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Protokół nr</w:t>
      </w:r>
      <w:r w:rsidR="005C13F0">
        <w:rPr>
          <w:b/>
          <w:bCs/>
          <w:sz w:val="36"/>
          <w:szCs w:val="36"/>
        </w:rPr>
        <w:t xml:space="preserve"> XXI</w:t>
      </w:r>
      <w:r w:rsidR="00C428A3">
        <w:rPr>
          <w:b/>
          <w:bCs/>
          <w:sz w:val="36"/>
          <w:szCs w:val="36"/>
        </w:rPr>
        <w:t>V</w:t>
      </w:r>
      <w:r w:rsidR="005C13F0">
        <w:rPr>
          <w:b/>
          <w:bCs/>
          <w:sz w:val="36"/>
          <w:szCs w:val="36"/>
        </w:rPr>
        <w:t>/2020</w:t>
      </w:r>
    </w:p>
    <w:p w14:paraId="77ADE7B6" w14:textId="6BB4A83A" w:rsidR="005C13F0" w:rsidRPr="00563BE7" w:rsidRDefault="005C13F0" w:rsidP="005C13F0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63BE7">
        <w:rPr>
          <w:b/>
          <w:bCs/>
          <w:sz w:val="28"/>
          <w:szCs w:val="28"/>
        </w:rPr>
        <w:t>obrad X</w:t>
      </w:r>
      <w:r>
        <w:rPr>
          <w:b/>
          <w:bCs/>
          <w:sz w:val="28"/>
          <w:szCs w:val="28"/>
        </w:rPr>
        <w:t>XI</w:t>
      </w:r>
      <w:r w:rsidR="00C428A3">
        <w:rPr>
          <w:b/>
          <w:bCs/>
          <w:sz w:val="28"/>
          <w:szCs w:val="28"/>
        </w:rPr>
        <w:t>V</w:t>
      </w:r>
      <w:r w:rsidRPr="00563BE7">
        <w:rPr>
          <w:b/>
          <w:bCs/>
          <w:sz w:val="28"/>
          <w:szCs w:val="28"/>
        </w:rPr>
        <w:t xml:space="preserve"> sesji Rady Miejskiej w Redzie w dniu </w:t>
      </w:r>
      <w:r w:rsidR="00C428A3">
        <w:rPr>
          <w:b/>
          <w:bCs/>
          <w:sz w:val="28"/>
          <w:szCs w:val="28"/>
        </w:rPr>
        <w:t>29</w:t>
      </w:r>
      <w:r>
        <w:rPr>
          <w:b/>
          <w:bCs/>
          <w:sz w:val="28"/>
          <w:szCs w:val="28"/>
        </w:rPr>
        <w:t xml:space="preserve"> </w:t>
      </w:r>
      <w:r w:rsidR="00C428A3">
        <w:rPr>
          <w:b/>
          <w:bCs/>
          <w:sz w:val="28"/>
          <w:szCs w:val="28"/>
        </w:rPr>
        <w:t>września</w:t>
      </w:r>
      <w:r w:rsidRPr="00563BE7">
        <w:rPr>
          <w:b/>
          <w:bCs/>
          <w:sz w:val="28"/>
          <w:szCs w:val="28"/>
        </w:rPr>
        <w:t xml:space="preserve"> 20</w:t>
      </w:r>
      <w:r>
        <w:rPr>
          <w:b/>
          <w:bCs/>
          <w:sz w:val="28"/>
          <w:szCs w:val="28"/>
        </w:rPr>
        <w:t>20</w:t>
      </w:r>
      <w:r w:rsidRPr="00563BE7">
        <w:rPr>
          <w:b/>
          <w:bCs/>
          <w:sz w:val="28"/>
          <w:szCs w:val="28"/>
        </w:rPr>
        <w:t xml:space="preserve"> roku</w:t>
      </w:r>
    </w:p>
    <w:p w14:paraId="79335C67" w14:textId="477625E9" w:rsidR="005437E9" w:rsidRDefault="005437E9">
      <w:pPr>
        <w:pStyle w:val="NormalnyWeb"/>
        <w:jc w:val="center"/>
      </w:pPr>
    </w:p>
    <w:p w14:paraId="32BA0970" w14:textId="77777777" w:rsidR="00ED5C88" w:rsidRDefault="005C13F0" w:rsidP="00ED5C88">
      <w:pPr>
        <w:ind w:firstLine="708"/>
        <w:jc w:val="both"/>
        <w:rPr>
          <w:b/>
        </w:rPr>
      </w:pPr>
      <w:r w:rsidRPr="005C13F0">
        <w:t xml:space="preserve">Obrady </w:t>
      </w:r>
      <w:r w:rsidR="00116CFA">
        <w:t>XXI</w:t>
      </w:r>
      <w:r w:rsidR="00C428A3">
        <w:t>V</w:t>
      </w:r>
      <w:r w:rsidR="00116CFA">
        <w:t xml:space="preserve"> Sesj</w:t>
      </w:r>
      <w:r>
        <w:t>i</w:t>
      </w:r>
      <w:r w:rsidR="00116CFA">
        <w:t xml:space="preserve"> </w:t>
      </w:r>
      <w:r w:rsidRPr="00C447E1">
        <w:t xml:space="preserve">Rady Miejskiej w Redzie rozpoczęły się w dniu </w:t>
      </w:r>
      <w:r w:rsidR="00116CFA">
        <w:t xml:space="preserve"> </w:t>
      </w:r>
      <w:r w:rsidR="00C428A3" w:rsidRPr="00C428A3">
        <w:rPr>
          <w:b/>
          <w:bCs/>
        </w:rPr>
        <w:t xml:space="preserve">29 września </w:t>
      </w:r>
      <w:r w:rsidR="00116CFA" w:rsidRPr="005C13F0">
        <w:rPr>
          <w:b/>
          <w:bCs/>
        </w:rPr>
        <w:t xml:space="preserve">2020 </w:t>
      </w:r>
      <w:r w:rsidRPr="005C13F0">
        <w:rPr>
          <w:b/>
          <w:bCs/>
        </w:rPr>
        <w:t>r.</w:t>
      </w:r>
      <w:r>
        <w:t xml:space="preserve"> </w:t>
      </w:r>
      <w:r w:rsidRPr="00C447E1">
        <w:rPr>
          <w:b/>
        </w:rPr>
        <w:t>(</w:t>
      </w:r>
      <w:r w:rsidR="00ED5C88">
        <w:rPr>
          <w:b/>
        </w:rPr>
        <w:t>środa</w:t>
      </w:r>
      <w:r w:rsidRPr="00C447E1">
        <w:rPr>
          <w:b/>
        </w:rPr>
        <w:t xml:space="preserve">) o godz. </w:t>
      </w:r>
      <w:r w:rsidR="00ED5C88">
        <w:rPr>
          <w:b/>
        </w:rPr>
        <w:t>15</w:t>
      </w:r>
      <w:r w:rsidRPr="00C447E1">
        <w:rPr>
          <w:b/>
        </w:rPr>
        <w:t>:</w:t>
      </w:r>
      <w:r w:rsidR="00ED5C88">
        <w:rPr>
          <w:b/>
        </w:rPr>
        <w:t>00</w:t>
      </w:r>
      <w:r w:rsidRPr="00C447E1">
        <w:rPr>
          <w:b/>
        </w:rPr>
        <w:t>,</w:t>
      </w:r>
      <w:r>
        <w:rPr>
          <w:b/>
        </w:rPr>
        <w:t xml:space="preserve"> </w:t>
      </w:r>
      <w:r w:rsidR="00ED5C88">
        <w:rPr>
          <w:b/>
        </w:rPr>
        <w:t xml:space="preserve">sesja </w:t>
      </w:r>
      <w:r w:rsidR="00ED5C88" w:rsidRPr="00ED5C88">
        <w:rPr>
          <w:b/>
        </w:rPr>
        <w:t>odb</w:t>
      </w:r>
      <w:r w:rsidR="00ED5C88">
        <w:rPr>
          <w:b/>
        </w:rPr>
        <w:t>yła</w:t>
      </w:r>
      <w:r w:rsidR="00ED5C88" w:rsidRPr="00ED5C88">
        <w:rPr>
          <w:b/>
        </w:rPr>
        <w:t xml:space="preserve"> się z wykorzystaniem środków porozumiewania się na odległość (zdalny tryb obradowania)</w:t>
      </w:r>
      <w:r w:rsidR="00ED5C88">
        <w:rPr>
          <w:b/>
        </w:rPr>
        <w:t xml:space="preserve">. </w:t>
      </w:r>
    </w:p>
    <w:p w14:paraId="3AD8838F" w14:textId="5B856F1A" w:rsidR="00ED5C88" w:rsidRDefault="00ED5C88" w:rsidP="00ED5C88">
      <w:pPr>
        <w:ind w:firstLine="708"/>
        <w:jc w:val="both"/>
        <w:rPr>
          <w:szCs w:val="22"/>
        </w:rPr>
      </w:pPr>
      <w:r w:rsidRPr="00BE254A">
        <w:rPr>
          <w:szCs w:val="22"/>
        </w:rPr>
        <w:t>Dyskusja i głosowanie odb</w:t>
      </w:r>
      <w:r w:rsidR="006C40B9">
        <w:rPr>
          <w:szCs w:val="22"/>
        </w:rPr>
        <w:t>yła</w:t>
      </w:r>
      <w:r w:rsidRPr="00BE254A">
        <w:rPr>
          <w:szCs w:val="22"/>
        </w:rPr>
        <w:t xml:space="preserve"> się poprzez system informatyczny.</w:t>
      </w:r>
      <w:r>
        <w:rPr>
          <w:szCs w:val="22"/>
        </w:rPr>
        <w:t xml:space="preserve"> </w:t>
      </w:r>
      <w:r w:rsidRPr="00BE254A">
        <w:rPr>
          <w:szCs w:val="22"/>
        </w:rPr>
        <w:t xml:space="preserve">Przewodniczący Rady prowadził sesję z </w:t>
      </w:r>
      <w:r>
        <w:rPr>
          <w:szCs w:val="22"/>
        </w:rPr>
        <w:t xml:space="preserve">Sali obrad Urzędu Miasta w Redzie </w:t>
      </w:r>
      <w:r w:rsidRPr="00BE254A">
        <w:rPr>
          <w:szCs w:val="22"/>
        </w:rPr>
        <w:t>przy ul.</w:t>
      </w:r>
      <w:r>
        <w:rPr>
          <w:szCs w:val="22"/>
        </w:rPr>
        <w:t xml:space="preserve"> Gdańskiej 33. </w:t>
      </w:r>
    </w:p>
    <w:p w14:paraId="05262AE8" w14:textId="2608CE21" w:rsidR="005C13F0" w:rsidRDefault="005C13F0" w:rsidP="00ED5C88">
      <w:pPr>
        <w:ind w:firstLine="708"/>
        <w:jc w:val="both"/>
      </w:pPr>
      <w:r w:rsidRPr="00C447E1">
        <w:t xml:space="preserve">Sesję otworzył Kazimierz Okrój - Przewodniczący Rady Miejskiej w Redzie, który na wstępie stwierdził prawomocność obrad </w:t>
      </w:r>
      <w:r>
        <w:t>(</w:t>
      </w:r>
      <w:r w:rsidRPr="00500B67">
        <w:t xml:space="preserve">obecnych </w:t>
      </w:r>
      <w:r w:rsidR="00ED5C88">
        <w:t>21</w:t>
      </w:r>
      <w:r w:rsidRPr="00500B67">
        <w:t xml:space="preserve"> radnych</w:t>
      </w:r>
      <w:r w:rsidRPr="00C447E1">
        <w:t>). Obsług</w:t>
      </w:r>
      <w:r>
        <w:t>ę</w:t>
      </w:r>
      <w:r w:rsidRPr="00C447E1">
        <w:t xml:space="preserve"> prawn</w:t>
      </w:r>
      <w:r>
        <w:t xml:space="preserve">ą świadczyła mecenas Karolina </w:t>
      </w:r>
      <w:proofErr w:type="spellStart"/>
      <w:r>
        <w:t>Szrot</w:t>
      </w:r>
      <w:proofErr w:type="spellEnd"/>
      <w:r>
        <w:t>.</w:t>
      </w:r>
    </w:p>
    <w:p w14:paraId="25F0B114" w14:textId="77777777" w:rsidR="00EC3BB8" w:rsidRDefault="00EC3BB8" w:rsidP="00EC3BB8">
      <w:pPr>
        <w:pStyle w:val="NormalnyWeb"/>
      </w:pPr>
      <w:r>
        <w:t>Obecni:</w:t>
      </w:r>
    </w:p>
    <w:p w14:paraId="722C6021" w14:textId="77777777" w:rsidR="00ED5C88" w:rsidRDefault="00EC3BB8" w:rsidP="00ED5C88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>
        <w:br/>
        <w:t xml:space="preserve">15. Krystian </w:t>
      </w:r>
      <w:proofErr w:type="spellStart"/>
      <w:r>
        <w:t>Melzer</w:t>
      </w:r>
      <w:proofErr w:type="spellEnd"/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>19. Emilia Sawicka-Lieder</w:t>
      </w:r>
      <w:r>
        <w:br/>
        <w:t>20. Monika Śledź</w:t>
      </w:r>
      <w:r>
        <w:br/>
        <w:t>21. Teresa Tkaczyk</w:t>
      </w:r>
    </w:p>
    <w:p w14:paraId="20B921AA" w14:textId="77777777" w:rsidR="00CD1257" w:rsidRDefault="00EC3BB8" w:rsidP="00CD1257">
      <w:pPr>
        <w:pStyle w:val="NormalnyWeb"/>
        <w:spacing w:before="0" w:beforeAutospacing="0" w:after="0" w:afterAutospacing="0"/>
      </w:pPr>
      <w:r>
        <w:t>1. link do spotkania</w:t>
      </w:r>
      <w:r>
        <w:br/>
      </w:r>
    </w:p>
    <w:p w14:paraId="2F76F724" w14:textId="1C8B228C" w:rsidR="00CD1257" w:rsidRDefault="00EC3BB8" w:rsidP="00CD1257">
      <w:pPr>
        <w:pStyle w:val="NormalnyWeb"/>
        <w:spacing w:before="0" w:beforeAutospacing="0" w:after="0" w:afterAutospacing="0"/>
        <w:rPr>
          <w:b/>
          <w:bCs/>
          <w:u w:val="single"/>
        </w:rPr>
      </w:pPr>
      <w:r>
        <w:br/>
        <w:t>2. Otwarcie sesji.</w:t>
      </w:r>
      <w:r>
        <w:br/>
      </w:r>
    </w:p>
    <w:p w14:paraId="21656572" w14:textId="77777777" w:rsidR="00CD1257" w:rsidRDefault="00CD1257" w:rsidP="00CD1257">
      <w:pPr>
        <w:pStyle w:val="NormalnyWeb"/>
        <w:spacing w:before="0" w:beforeAutospacing="0" w:after="0" w:afterAutospacing="0"/>
      </w:pPr>
      <w:r>
        <w:rPr>
          <w:b/>
          <w:bCs/>
          <w:u w:val="single"/>
        </w:rPr>
        <w:t>W dyskusji wzięli udział:</w:t>
      </w:r>
      <w:r>
        <w:br/>
        <w:t>- Karol Kreft</w:t>
      </w:r>
      <w:r>
        <w:br/>
        <w:t>- Kazimierz Okrój</w:t>
      </w:r>
      <w:r>
        <w:br/>
      </w:r>
    </w:p>
    <w:p w14:paraId="6CC67281" w14:textId="794D3133" w:rsidR="00816AF0" w:rsidRDefault="00EC3BB8" w:rsidP="00CD1257">
      <w:pPr>
        <w:pStyle w:val="NormalnyWeb"/>
        <w:spacing w:before="0" w:beforeAutospacing="0" w:after="0" w:afterAutospacing="0"/>
      </w:pPr>
      <w:r>
        <w:br/>
        <w:t>3. Stwierdzenie prawomocności obrad.</w:t>
      </w:r>
      <w:r>
        <w:br/>
      </w:r>
    </w:p>
    <w:p w14:paraId="4408C54C" w14:textId="6C744DB3" w:rsidR="00816AF0" w:rsidRDefault="00EC3BB8" w:rsidP="00ED5C88">
      <w:pPr>
        <w:pStyle w:val="NormalnyWeb"/>
        <w:rPr>
          <w:b/>
          <w:bCs/>
          <w:u w:val="single"/>
        </w:rPr>
      </w:pPr>
      <w:r>
        <w:lastRenderedPageBreak/>
        <w:t>4. Przyjęcie porządku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5. Omówienie bieżących inwestycji w mieście.</w:t>
      </w:r>
      <w:r>
        <w:br/>
      </w:r>
      <w:r w:rsidR="00ED5C88">
        <w:t xml:space="preserve">Przedstawiła Halina Grzeszczuk - Zastępca </w:t>
      </w:r>
      <w:r w:rsidR="00ED5C88" w:rsidRPr="000D1C27">
        <w:t>Burmistrz</w:t>
      </w:r>
      <w:r w:rsidR="00ED5C88">
        <w:t>a</w:t>
      </w:r>
      <w:r w:rsidR="00ED5C88" w:rsidRPr="000D1C27">
        <w:t xml:space="preserve"> Miasta Redy</w:t>
      </w:r>
      <w:r w:rsidR="00ED5C88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</w:r>
      <w:r>
        <w:br/>
      </w:r>
      <w:r>
        <w:br/>
        <w:t>6. Projekt uchwały w sprawie uchwalenia zmiany miejscowego planu zagospodarowania przestrzennego miasta Redy w rejonie ulic Gdańskiej i Hieronima Derdowskiego /DRUK NR 236/.</w:t>
      </w:r>
      <w:r w:rsidR="00ED5C88">
        <w:t xml:space="preserve"> Przedstawiła Halina Grzeszczuk - Zastępca </w:t>
      </w:r>
      <w:r w:rsidR="00ED5C88" w:rsidRPr="000D1C27">
        <w:t>Burmistrz</w:t>
      </w:r>
      <w:r w:rsidR="00ED5C88">
        <w:t>a</w:t>
      </w:r>
      <w:r w:rsidR="00ED5C88" w:rsidRPr="000D1C27">
        <w:t xml:space="preserve"> Miasta Redy</w:t>
      </w:r>
      <w:r w:rsidR="00ED5C88">
        <w:t xml:space="preserve">. </w:t>
      </w:r>
      <w:r w:rsidR="00ED5C88" w:rsidRPr="00A953BF">
        <w:t xml:space="preserve">Projekt uzyskał </w:t>
      </w:r>
      <w:r w:rsidR="00ED5C88" w:rsidRPr="00A70FC0">
        <w:t xml:space="preserve">jednogłośnie pozytywną </w:t>
      </w:r>
      <w:r w:rsidR="00ED5C88" w:rsidRPr="00A953BF">
        <w:t xml:space="preserve">opinię Komisji </w:t>
      </w:r>
      <w:r w:rsidR="00ED5C88">
        <w:t>Gospodarki Przestrzennej i Ochrony Środowiska</w:t>
      </w:r>
      <w:r w:rsidR="00ED5C88" w:rsidRPr="00A953BF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 xml:space="preserve">- Łukasz </w:t>
      </w:r>
      <w:proofErr w:type="spellStart"/>
      <w:r>
        <w:t>Lesner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uchwalenia zmiany miejscowego planu zagospodarowania przestrzennego miasta Redy w rejonie ulic Gdańskiej i Hieronima Derdowskiego /DRUK NR 236/.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XXIV/234/2020 została przyjęta przez radnych w głosowaniu: </w:t>
      </w:r>
      <w:r>
        <w:t>ZA: 20, PRZECIW: 0, WSTRZYMUJĘ SIĘ: 1, BRAK GŁOSU: 0, NIEOBECNI: 0</w:t>
      </w:r>
      <w:r>
        <w:br/>
      </w:r>
      <w:r>
        <w:br/>
      </w:r>
      <w:r>
        <w:rPr>
          <w:u w:val="single"/>
        </w:rPr>
        <w:lastRenderedPageBreak/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7. Projekt uchwały w sprawie uchwalenia zmiany miejscowego planu zagospodarowania przestrzennego miasta Redy w rejonie ulic Łąkowej, Gdańskiej, Obwodowej i Ceynowy /DRUK NR 237/.</w:t>
      </w:r>
      <w:r w:rsidR="00816AF0">
        <w:t xml:space="preserve"> Przedstawiła Halina Grzeszczuk - Zastępca </w:t>
      </w:r>
      <w:r w:rsidR="00816AF0" w:rsidRPr="000D1C27">
        <w:t>Burmistrz</w:t>
      </w:r>
      <w:r w:rsidR="00816AF0">
        <w:t>a</w:t>
      </w:r>
      <w:r w:rsidR="00816AF0" w:rsidRPr="000D1C27">
        <w:t xml:space="preserve"> Miasta Redy</w:t>
      </w:r>
      <w:r w:rsidR="00816AF0">
        <w:t xml:space="preserve">. </w:t>
      </w:r>
      <w:r w:rsidR="00816AF0" w:rsidRPr="00A953BF">
        <w:t xml:space="preserve">Projekt uzyskał </w:t>
      </w:r>
      <w:r w:rsidR="00816AF0" w:rsidRPr="00A70FC0">
        <w:t xml:space="preserve">jednogłośnie pozytywną </w:t>
      </w:r>
      <w:r w:rsidR="00816AF0" w:rsidRPr="00A953BF">
        <w:t xml:space="preserve">opinię Komisji </w:t>
      </w:r>
      <w:r w:rsidR="00816AF0">
        <w:t>Gospodarki Przestrzennej i Ochrony Środowiska</w:t>
      </w:r>
      <w:r w:rsidR="00816AF0" w:rsidRPr="00A953BF">
        <w:t xml:space="preserve"> Rady Miejskiej w Redzie.</w:t>
      </w:r>
      <w:r w:rsidR="00816AF0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Halina Grzeszczuk</w:t>
      </w:r>
      <w:r>
        <w:br/>
        <w:t xml:space="preserve">- Łukasz </w:t>
      </w:r>
      <w:proofErr w:type="spellStart"/>
      <w:r>
        <w:t>Lesner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uchwalenia zmiany miejscowego planu zagospodarowania przestrzennego miasta Redy w rejonie ulic Łąkowej, Gdańskiej, Obwodowej i Ceynowy /DRUK NR 237/.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XXIV/235/2020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8. Projekt uchwały w sprawie wyrażenia zgody na zawarcie z dotychczasowym dzierżawcą kolejnej umowy dzierżawy, której przedmiotem jest ta sama nieruchomość, na okres do 3 lat. /DRUK NR 238/.</w:t>
      </w:r>
      <w:r w:rsidR="00816AF0" w:rsidRPr="00816AF0">
        <w:t xml:space="preserve"> </w:t>
      </w:r>
      <w:r w:rsidR="00816AF0">
        <w:t xml:space="preserve">Przedstawił Krzysztof Krzemiński - </w:t>
      </w:r>
      <w:r w:rsidR="00816AF0" w:rsidRPr="000D1C27">
        <w:t>Burmistrz Miasta Redy</w:t>
      </w:r>
      <w:r w:rsidR="00816AF0">
        <w:t xml:space="preserve">. </w:t>
      </w:r>
      <w:r w:rsidR="00816AF0" w:rsidRPr="00A953BF">
        <w:t>Projekt uzyskał</w:t>
      </w:r>
      <w:r w:rsidR="00816AF0" w:rsidRPr="00A70FC0">
        <w:t xml:space="preserve"> pozytywną </w:t>
      </w:r>
      <w:r w:rsidR="00816AF0" w:rsidRPr="00A953BF">
        <w:t xml:space="preserve">opinię Komisji </w:t>
      </w:r>
      <w:r w:rsidR="00816AF0">
        <w:t>Gospodarki Przestrzennej i Ochrony Środowiska</w:t>
      </w:r>
      <w:r w:rsidR="00816AF0" w:rsidRPr="00A953BF">
        <w:t xml:space="preserve"> Rady Miejskiej w Redzie.</w:t>
      </w:r>
      <w:r w:rsidR="00816AF0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Kazimierz Okrój</w:t>
      </w:r>
      <w:r>
        <w:br/>
      </w:r>
      <w:r>
        <w:lastRenderedPageBreak/>
        <w:br/>
      </w:r>
      <w:r>
        <w:rPr>
          <w:b/>
          <w:bCs/>
          <w:u w:val="single"/>
        </w:rPr>
        <w:t>Głosowano w sprawie:</w:t>
      </w:r>
    </w:p>
    <w:p w14:paraId="25E778DF" w14:textId="6A8E60DC" w:rsidR="00816AF0" w:rsidRDefault="00EC3BB8" w:rsidP="002E726B">
      <w:pPr>
        <w:pStyle w:val="NormalnyWeb"/>
        <w:spacing w:before="0" w:beforeAutospacing="0" w:after="0" w:afterAutospacing="0"/>
        <w:rPr>
          <w:b/>
          <w:bCs/>
          <w:u w:val="single"/>
        </w:rPr>
      </w:pPr>
      <w:r>
        <w:t xml:space="preserve">Projekt uchwały w sprawie wyrażenia zgody na zawarcie z dotychczasowym dzierżawcą kolejnej umowy dzierżawy, której przedmiotem jest ta sama nieruchomość, na okres do 3 lat. /DRUK NR 238/.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XXIV/236/2020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9. Projekt uchwały w sprawie nadania nazw drogom wewnętrznym, zlokalizowanym na terenie Miasta Redy. /DRUK NR 239/.</w:t>
      </w:r>
      <w:r w:rsidR="00816AF0">
        <w:t xml:space="preserve"> Przedstawił Krzysztof Krzemiński - </w:t>
      </w:r>
      <w:r w:rsidR="00816AF0" w:rsidRPr="000D1C27">
        <w:t>Burmistrz Miasta Redy</w:t>
      </w:r>
      <w:r w:rsidR="00816AF0">
        <w:t xml:space="preserve">. </w:t>
      </w:r>
      <w:r w:rsidR="00816AF0" w:rsidRPr="00A953BF">
        <w:t>Projekt uzyskał</w:t>
      </w:r>
      <w:r w:rsidR="00816AF0" w:rsidRPr="00A70FC0">
        <w:t xml:space="preserve"> </w:t>
      </w:r>
      <w:r w:rsidR="00816AF0">
        <w:t xml:space="preserve">jednogłośnie </w:t>
      </w:r>
      <w:r w:rsidR="00816AF0" w:rsidRPr="00A70FC0">
        <w:t xml:space="preserve">pozytywną </w:t>
      </w:r>
      <w:r w:rsidR="00816AF0" w:rsidRPr="00A953BF">
        <w:t xml:space="preserve">opinię Komisji </w:t>
      </w:r>
      <w:r w:rsidR="00816AF0">
        <w:t>Prawnej i Bezpieczeństwa Publicznego</w:t>
      </w:r>
      <w:r w:rsidR="00816AF0" w:rsidRPr="00A953BF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Kazimierz Okrój</w:t>
      </w:r>
      <w:r>
        <w:br/>
        <w:t>- Sebastian Kozioł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nadania nazw drogom wewnętrznym, zlokalizowanym na terenie Miasta Redy. /DRUK NR 239/.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XXIV/237/2020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10. Projekt uchwały w sprawie wyrażenia zgody na sprzedaż nieruchomości gruntowej, stanowiącej własność Gminy Miasto Redy /DRUK NR 240/.</w:t>
      </w:r>
      <w:r w:rsidR="00816AF0" w:rsidRPr="00816AF0">
        <w:t xml:space="preserve"> </w:t>
      </w:r>
      <w:r w:rsidR="00816AF0">
        <w:t xml:space="preserve">Przedstawił Krzysztof Krzemiński - </w:t>
      </w:r>
      <w:r w:rsidR="00816AF0" w:rsidRPr="000D1C27">
        <w:t>Burmistrz Miasta Redy</w:t>
      </w:r>
      <w:r w:rsidR="00816AF0">
        <w:t xml:space="preserve">. </w:t>
      </w:r>
      <w:r w:rsidR="00816AF0" w:rsidRPr="00A953BF">
        <w:t>Projekt uzyskał</w:t>
      </w:r>
      <w:r w:rsidR="00816AF0" w:rsidRPr="00A70FC0">
        <w:t xml:space="preserve"> </w:t>
      </w:r>
      <w:r w:rsidR="00816AF0">
        <w:t xml:space="preserve">jednogłośnie </w:t>
      </w:r>
      <w:r w:rsidR="00816AF0" w:rsidRPr="00A70FC0">
        <w:t xml:space="preserve">pozytywną </w:t>
      </w:r>
      <w:r w:rsidR="00816AF0" w:rsidRPr="00A953BF">
        <w:t xml:space="preserve">opinię Komisji </w:t>
      </w:r>
      <w:r w:rsidR="00816AF0">
        <w:lastRenderedPageBreak/>
        <w:t>Gospodarki Przestrzennej i Ochrony Środowiska</w:t>
      </w:r>
      <w:r w:rsidR="00816AF0" w:rsidRPr="00A953BF">
        <w:t xml:space="preserve"> </w:t>
      </w:r>
      <w:r w:rsidR="002E726B">
        <w:t xml:space="preserve">oraz </w:t>
      </w:r>
      <w:r w:rsidR="002F49C2" w:rsidRPr="00A70FC0">
        <w:t xml:space="preserve">pozytywną </w:t>
      </w:r>
      <w:r w:rsidR="002F49C2" w:rsidRPr="00A953BF">
        <w:t xml:space="preserve">opinię </w:t>
      </w:r>
      <w:r w:rsidR="00816AF0">
        <w:t xml:space="preserve">Komisji Finansów i Budżetu </w:t>
      </w:r>
      <w:r w:rsidR="00816AF0" w:rsidRPr="00A953BF">
        <w:t>Rady Miejskiej w Redzie.</w:t>
      </w:r>
      <w:r w:rsidR="00816AF0">
        <w:br/>
      </w:r>
    </w:p>
    <w:p w14:paraId="58AF41CB" w14:textId="108694E5" w:rsidR="002E726B" w:rsidRPr="00D7689F" w:rsidRDefault="00EC3BB8" w:rsidP="002E726B">
      <w:pPr>
        <w:tabs>
          <w:tab w:val="left" w:pos="567"/>
        </w:tabs>
      </w:pPr>
      <w:r>
        <w:rPr>
          <w:b/>
          <w:bCs/>
          <w:u w:val="single"/>
        </w:rPr>
        <w:t>W dyskusji wzięli udział: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Krzysztof Krzemiński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sprzedaż nieruchomości gruntowej, stanowiącej własność Gminy Miasto Redy /DRUK NR 240/.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XXIV/238/2020 została przyjęta przez radnych w głosowaniu: </w:t>
      </w:r>
      <w:r>
        <w:t>ZA: 18, PRZECIW: 1, WSTRZYMUJĘ SIĘ: 2,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Mateusz </w:t>
      </w:r>
      <w:proofErr w:type="spellStart"/>
      <w:r>
        <w:t>Richert</w:t>
      </w:r>
      <w:proofErr w:type="spellEnd"/>
      <w:r>
        <w:t>, Monika Śledź, Teresa Tkaczyk</w:t>
      </w:r>
      <w:r>
        <w:br/>
        <w:t>PRZECIW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  <w:t>WSTRZYMUJĘ SIĘ (2)</w:t>
      </w:r>
      <w:r>
        <w:br/>
        <w:t>Violetta Mackiewicz-</w:t>
      </w:r>
      <w:proofErr w:type="spellStart"/>
      <w:r>
        <w:t>Sasiak</w:t>
      </w:r>
      <w:proofErr w:type="spellEnd"/>
      <w:r>
        <w:t>, Emilia Sawicka-Lieder</w:t>
      </w:r>
      <w:r>
        <w:br/>
      </w:r>
      <w:r>
        <w:br/>
      </w:r>
      <w:r>
        <w:br/>
        <w:t>11. Projekt uchwały w sprawie rozpatrzenia skargi na działalność Burmistrza Miasta Redy/DRUK NR 241/.</w:t>
      </w:r>
      <w:r w:rsidR="00816AF0">
        <w:t xml:space="preserve"> Przedstawił Krystian </w:t>
      </w:r>
      <w:proofErr w:type="spellStart"/>
      <w:r w:rsidR="00816AF0">
        <w:t>Mezler</w:t>
      </w:r>
      <w:proofErr w:type="spellEnd"/>
      <w:r w:rsidR="00816AF0">
        <w:t xml:space="preserve"> – przewodniczący Komisji Skarg, Wniosków i Petycji Rady Miejskiej w Redzie. Projekt</w:t>
      </w:r>
      <w:r w:rsidR="002E726B">
        <w:t xml:space="preserve"> uzyskał jednogłośnie pozytywn</w:t>
      </w:r>
      <w:r w:rsidR="00CD1257">
        <w:t>ą</w:t>
      </w:r>
      <w:r w:rsidR="002E726B">
        <w:t xml:space="preserve"> opinię </w:t>
      </w:r>
      <w:r w:rsidR="002E726B" w:rsidRPr="00D7689F">
        <w:t>Komisji Gospodarki Przestrzennej i Ochrony Środowiska</w:t>
      </w:r>
      <w:r w:rsidR="002E726B">
        <w:t xml:space="preserve">, </w:t>
      </w:r>
      <w:r w:rsidR="002E726B" w:rsidRPr="004D1C32">
        <w:t>Komisji Oświaty</w:t>
      </w:r>
      <w:r w:rsidR="002E726B">
        <w:t xml:space="preserve">, Komisji Prawnej i Bezpieczeństwa Publicznego oraz </w:t>
      </w:r>
      <w:r w:rsidR="002F49C2" w:rsidRPr="00A70FC0">
        <w:t xml:space="preserve">pozytywną </w:t>
      </w:r>
      <w:r w:rsidR="002F49C2" w:rsidRPr="00A953BF">
        <w:t xml:space="preserve">opinię </w:t>
      </w:r>
      <w:r w:rsidR="002E726B" w:rsidRPr="00D7689F">
        <w:t xml:space="preserve">Komisji </w:t>
      </w:r>
      <w:r w:rsidR="002E726B">
        <w:t>Finansów i Budżetu.</w:t>
      </w:r>
    </w:p>
    <w:p w14:paraId="7D1F7CF6" w14:textId="512B11AB" w:rsidR="00EE68C1" w:rsidRDefault="00EC3BB8" w:rsidP="00EE68C1"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Krystian </w:t>
      </w:r>
      <w:proofErr w:type="spellStart"/>
      <w:r>
        <w:t>Melzer</w:t>
      </w:r>
      <w:proofErr w:type="spellEnd"/>
      <w:r>
        <w:br/>
        <w:t xml:space="preserve">- Łukasz </w:t>
      </w:r>
      <w:proofErr w:type="spellStart"/>
      <w:r>
        <w:t>Lesner</w:t>
      </w:r>
      <w:proofErr w:type="spellEnd"/>
      <w:r>
        <w:br/>
        <w:t>- Kazimierz Okrój</w:t>
      </w:r>
      <w:r>
        <w:br/>
        <w:t>- Emilia Sawicka-Lieder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Violetta Mackiewicz-</w:t>
      </w:r>
      <w:proofErr w:type="spellStart"/>
      <w:r>
        <w:t>Sasiak</w:t>
      </w:r>
      <w:proofErr w:type="spellEnd"/>
      <w:r>
        <w:br/>
        <w:t>- Halina Grzeszczuk</w:t>
      </w:r>
      <w:r>
        <w:br/>
        <w:t xml:space="preserve">- Mateusz </w:t>
      </w:r>
      <w:proofErr w:type="spellStart"/>
      <w:r>
        <w:t>Richert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rozpatrzenia skargi na działalność Burmistrza Miasta Redy/DRUK NR 241/.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XXIV/239/2020 została przyjęta przez radnych w głosowaniu: </w:t>
      </w:r>
      <w:r>
        <w:t xml:space="preserve">ZA: 19, </w:t>
      </w:r>
      <w:r>
        <w:lastRenderedPageBreak/>
        <w:t>PRZECIW: 1, WSTRZYMUJĘ SIĘ: 1,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PRZECIW (1)</w:t>
      </w:r>
      <w:r>
        <w:br/>
        <w:t>Violetta Mackiewicz-</w:t>
      </w:r>
      <w:proofErr w:type="spellStart"/>
      <w:r>
        <w:t>Sasiak</w:t>
      </w:r>
      <w:proofErr w:type="spellEnd"/>
      <w:r>
        <w:br/>
        <w:t>WSTRZYMUJĘ SIĘ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 xml:space="preserve">12. Projekt uchwały w sprawie w sprawie wyrażenia zgody na zawarcie przez trwałego zarządcę - Zespół </w:t>
      </w:r>
      <w:proofErr w:type="spellStart"/>
      <w:r>
        <w:t>Szkolno</w:t>
      </w:r>
      <w:proofErr w:type="spellEnd"/>
      <w:r>
        <w:t xml:space="preserve"> – Przedszkolny nr 1 w Redzie kolejnej umowy najmu z dotychczasowym najemcą, której przedmiotem będzie ta sama, dotychczas wynajmowana nieruchomość, na okres do dnia 31 sierpnia 2023 r /DRUK NR 242/.</w:t>
      </w:r>
      <w:r w:rsidR="002E726B">
        <w:t xml:space="preserve"> Przedstawił Łukasz Kamiński – Zastępca Burmistrza Miasta Redy. Projekt uzyskał jednogłośnie pozytywna opinię </w:t>
      </w:r>
      <w:r w:rsidR="002E726B" w:rsidRPr="004D1C32">
        <w:t>Komisji Oświaty</w:t>
      </w:r>
      <w:r w:rsidR="002E726B">
        <w:t xml:space="preserve"> oraz </w:t>
      </w:r>
      <w:r w:rsidR="002E726B" w:rsidRPr="00D7689F">
        <w:t xml:space="preserve">Komisji </w:t>
      </w:r>
      <w:r w:rsidR="002E726B">
        <w:t>Finansów i Budżetu.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>- Emilia Sawicka-Lieder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 sprawie wyrażenia zgody na zawarcie przez trwałego zarządcę - Zespół </w:t>
      </w:r>
      <w:proofErr w:type="spellStart"/>
      <w:r>
        <w:t>Szkolno</w:t>
      </w:r>
      <w:proofErr w:type="spellEnd"/>
      <w:r>
        <w:t xml:space="preserve"> – Przedszkolny nr 1 w Redzie kolejnej umowy najmu z dotychczasowym najemcą, której przedmiotem będzie ta sama, dotychczas wynajmowana nieruchomość, na okres do dnia 31 sierpnia 2023 r /DRUK NR 242/.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XXIV/240/2020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  <w:t>13. Projekt uchwały o uchyleniu uchwały w sprawie przeprowadzenia na terenie miasta Reda konsultacji społecznych dotyczących Budżetu Obywatelskiego na 2021 rok /DRUK NR 243/.</w:t>
      </w:r>
      <w:r w:rsidR="002E726B">
        <w:t xml:space="preserve"> Przedstawiła Hanna Janiak - Sekretarz Miasta Redy. Projekt uzyskał </w:t>
      </w:r>
      <w:r w:rsidR="002F49C2">
        <w:t xml:space="preserve">jednogłośnie </w:t>
      </w:r>
      <w:r w:rsidR="002E726B" w:rsidRPr="002F49C2">
        <w:t>pozytywną</w:t>
      </w:r>
      <w:r w:rsidR="002E726B" w:rsidRPr="00FF5313">
        <w:t xml:space="preserve"> opinię</w:t>
      </w:r>
      <w:r w:rsidR="002E726B">
        <w:t xml:space="preserve"> Komisji Prawnej i Bezpieczeństwa Publicznego oraz </w:t>
      </w:r>
      <w:r w:rsidR="002F49C2" w:rsidRPr="00A70FC0">
        <w:t xml:space="preserve">pozytywną </w:t>
      </w:r>
      <w:r w:rsidR="002F49C2" w:rsidRPr="00A953BF">
        <w:t xml:space="preserve">opinię </w:t>
      </w:r>
      <w:r w:rsidR="002E726B">
        <w:t xml:space="preserve">Komisji Finansów i Budżetu </w:t>
      </w:r>
      <w:r w:rsidR="002E726B" w:rsidRPr="00FF5313">
        <w:t>Rady Miejskiej w Redzie</w:t>
      </w:r>
      <w:r w:rsidR="002E726B">
        <w:t>.</w:t>
      </w:r>
      <w:r w:rsidR="002E726B">
        <w:br/>
      </w:r>
      <w:r>
        <w:rPr>
          <w:b/>
          <w:bCs/>
          <w:u w:val="single"/>
        </w:rPr>
        <w:lastRenderedPageBreak/>
        <w:t>W dyskusji wzięli udział:</w:t>
      </w:r>
      <w:r>
        <w:br/>
        <w:t>- Hanna Janiak</w:t>
      </w:r>
      <w:r>
        <w:br/>
        <w:t>- Kazimierz Okrój</w:t>
      </w:r>
      <w:r>
        <w:br/>
        <w:t>- Sebastian Kozioł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Violetta Mackiewicz-</w:t>
      </w:r>
      <w:proofErr w:type="spellStart"/>
      <w:r>
        <w:t>Sasiak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uchyleniu uchwały w sprawie przeprowadzenia na terenie miasta Reda konsultacji społecznych dotyczących Budżetu Obywatelskiego na 2021 rok /DRUK NR 243/.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XXIV/241/2020 została przyjęta przez radnych w głosowaniu: </w:t>
      </w:r>
      <w:r>
        <w:t>ZA: 18, PRZECIW: 0, WSTRZYMUJĘ SIĘ: 3,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(3)</w:t>
      </w:r>
      <w:r>
        <w:br/>
        <w:t xml:space="preserve">Radosław Farion, Karol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14. Projekt uchwały o zmianie Uchwały Nr XLVI/482/2018 Rady Miejskiej w Redzie z dnia 4 września 2018 roku w sprawie gromadzenia przez oświatowe jednostki budżetowe na wydzielonym rachunku dochodów oraz wydatków nimi finansowanych./DRUK NR 244/.</w:t>
      </w:r>
      <w:r w:rsidR="00EE68C1">
        <w:t xml:space="preserve"> Przedstawił Łukasz Kamiński – Zastępca Burmistrza Miasta Redy. Projekt uzyskał </w:t>
      </w:r>
      <w:r w:rsidR="00EE68C1" w:rsidRPr="002F49C2">
        <w:t xml:space="preserve">jednogłośnie pozytywną </w:t>
      </w:r>
      <w:r w:rsidR="00EE68C1">
        <w:t xml:space="preserve">opinię Komisji Oświaty oraz Komisji Finansów i Budżetu </w:t>
      </w:r>
      <w:r w:rsidR="00EE68C1" w:rsidRPr="00FF5313">
        <w:t>Rady Miejskiej w Redzie</w:t>
      </w:r>
      <w:r w:rsidR="00EE68C1">
        <w:t>.</w:t>
      </w:r>
      <w:r w:rsidR="00EE68C1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>- Emilia Sawicka-Lieder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XLVI/482/2018 Rady Miejskiej w Redzie z dnia 4 września 2018 roku w sprawie gromadzenia przez oświatowe jednostki budżetowe na wydzielonym rachunku dochodów oraz wydatków nimi finansowanych./DRUK NR 244/.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XXIV/242/2020 została przyjęta przez radnych w głosowaniu: </w:t>
      </w:r>
      <w:r>
        <w:t>ZA: 20, PRZECIW: 0, WSTRZYMUJĘ SIĘ: 0, BRAK GŁOSU: 1,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lastRenderedPageBreak/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(1)</w:t>
      </w:r>
      <w:r>
        <w:br/>
        <w:t>Zbigniew Kisiel</w:t>
      </w:r>
      <w:r>
        <w:br/>
      </w:r>
      <w:r>
        <w:br/>
      </w:r>
      <w:r>
        <w:br/>
        <w:t>15. Projekt uchwały o zmianie uchwały nr XV/161/2019 Rady Miejskiej w Redzie z dnia 19 grudnia 2019 roku w sprawie udzielenia w 2020 roku pomocy rzeczowej Samorządowi Powiatu Wejherowskiego na publiczne drogi powiatowe na terenie miasta Redy /DRUK NR 245/.</w:t>
      </w:r>
      <w:r w:rsidR="00EE68C1" w:rsidRPr="00EE68C1">
        <w:t xml:space="preserve"> </w:t>
      </w:r>
      <w:r w:rsidR="00EE68C1">
        <w:t xml:space="preserve">Przedstawiła Halina Grzeszczuk - Zastępca </w:t>
      </w:r>
      <w:r w:rsidR="00EE68C1" w:rsidRPr="000D1C27">
        <w:t>Burmistrz</w:t>
      </w:r>
      <w:r w:rsidR="00EE68C1">
        <w:t>a</w:t>
      </w:r>
      <w:r w:rsidR="00EE68C1" w:rsidRPr="000D1C27">
        <w:t xml:space="preserve"> Miasta Redy</w:t>
      </w:r>
      <w:r w:rsidR="00EE68C1">
        <w:t>.</w:t>
      </w:r>
      <w:r w:rsidR="00EE68C1" w:rsidRPr="00EE68C1">
        <w:t xml:space="preserve"> </w:t>
      </w:r>
      <w:r w:rsidR="00EE68C1" w:rsidRPr="00A953BF">
        <w:t xml:space="preserve">Projekt uzyskał </w:t>
      </w:r>
      <w:r w:rsidR="00EE68C1" w:rsidRPr="002F49C2">
        <w:t xml:space="preserve">jednogłośnie pozytywną </w:t>
      </w:r>
      <w:r w:rsidR="00EE68C1" w:rsidRPr="00A953BF">
        <w:t>opinię 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XV/161/2019 Rady Miejskiej w Redzie z dnia 19 grudnia 2019 roku w sprawie udzielenia w 2020 roku pomocy rzeczowej Samorządowi Powiatu Wejherowskiego na publiczne drogi powiatowe na terenie miasta Redy /DRUK NR 245/..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XXIV/243/2020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16. Projekt uchwały o zmianie Uchwały nr XV/170/2019 Rady Miejskiej w Redzie z dnia 19 grudnia 2019 roku w sprawie Budżetu Miasta Redy na 2021 rok /DRUK NR 246/.</w:t>
      </w:r>
      <w:r w:rsidR="00EE68C1">
        <w:t xml:space="preserve"> Przedstawiła Agnieszka Dybicz - Skarbnik Miasta Redy. </w:t>
      </w:r>
      <w:r w:rsidR="00EE68C1" w:rsidRPr="00A953BF">
        <w:t xml:space="preserve">Projekt uzyskał </w:t>
      </w:r>
      <w:r w:rsidR="00EE68C1" w:rsidRPr="002F49C2">
        <w:t>jednogłośnie pozytywną opinię Komisji Finansów i Budżetu Rady Miejskiej w Redzie.</w:t>
      </w:r>
    </w:p>
    <w:p w14:paraId="7E4A8B44" w14:textId="77777777" w:rsidR="00EE68C1" w:rsidRDefault="00EC3BB8" w:rsidP="00EE68C1"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XV/170/2019 Rady Miejskiej w Redzie z dnia 19 </w:t>
      </w:r>
      <w:r>
        <w:lastRenderedPageBreak/>
        <w:t>grudnia 2019 roku w sprawie Budżetu Miasta Redy na 2021 rok /DRUK NR 246/.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XXIV/244/2020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17. Projekt uchwały o zmianie Uchwały nr XV/169/2019 Rady Miejskiej w Redzie z dnia 19 grudnia 2019 roku w sprawie przyjęcia Wieloletniej Prognozy Finansowej Miasta Redy /DRUK NR 247/.</w:t>
      </w:r>
      <w:r w:rsidR="00EE68C1">
        <w:t xml:space="preserve"> Przedstawiła Agnieszka Dybicz - Skarbnik Miasta Redy. </w:t>
      </w:r>
      <w:r w:rsidR="00EE68C1" w:rsidRPr="00A953BF">
        <w:t xml:space="preserve">Projekt uzyskał </w:t>
      </w:r>
      <w:r w:rsidR="00EE68C1" w:rsidRPr="002F49C2">
        <w:t xml:space="preserve">jednogłośnie pozytywną </w:t>
      </w:r>
      <w:r w:rsidR="00EE68C1" w:rsidRPr="00A953BF">
        <w:t>opinię Komisji Finansów i Budżetu Rady Miejskiej w Redzie.</w:t>
      </w:r>
    </w:p>
    <w:p w14:paraId="4657A425" w14:textId="068AC99D" w:rsidR="00EC3BB8" w:rsidRPr="00ED5C88" w:rsidRDefault="00EC3BB8" w:rsidP="00EE68C1">
      <w:pPr>
        <w:rPr>
          <w:rStyle w:val="Hipercze"/>
          <w:color w:val="auto"/>
          <w:u w:val="none"/>
        </w:rPr>
      </w:pP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XV/169/2019 Rady Miejskiej w Redzie z dnia 19 grudnia 2019 roku w sprawie przyjęcia Wieloletniej Prognozy Finansowej Miasta Redy /DRUK NR 247/.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XXIV/245/2020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18. Projekt uchwały o zmianie uchwały w sprawie zasad i trybu przeprowadzenia konsultacji społecznych z mieszkańcami Gminy Miasto Reda /DRUK NR 248/.</w:t>
      </w:r>
      <w:r w:rsidR="00EE68C1">
        <w:t xml:space="preserve"> Przedstawiła Hanna Janiak - Sekretarz Miasta Redy. Projekt uzyskał </w:t>
      </w:r>
      <w:r w:rsidR="002F49C2">
        <w:t xml:space="preserve">jednogłośnie </w:t>
      </w:r>
      <w:r w:rsidR="00EE68C1" w:rsidRPr="002F49C2">
        <w:t xml:space="preserve">pozytywną opinię </w:t>
      </w:r>
      <w:r w:rsidR="00EE68C1">
        <w:t xml:space="preserve">Komisji Prawnej i Bezpieczeństwa </w:t>
      </w:r>
      <w:r w:rsidR="00EE68C1" w:rsidRPr="00FF5313">
        <w:t>Rady Miejskiej w Redzie</w:t>
      </w:r>
      <w:r w:rsidR="00EE68C1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>- Sebastian Kozioł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w sprawie zasad i trybu przeprowadzenia konsultacji </w:t>
      </w:r>
      <w:r>
        <w:lastRenderedPageBreak/>
        <w:t>społecznych z mieszkańcami Gminy Miasto Reda /DRUK NR 248/.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D5C88">
        <w:t xml:space="preserve">Uchwała nr XXIV/246/2020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19. Zapytania oraz wolne wnioski (wskazane kierowanie zapytań do dyskusji poprzez komunikator – czat).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</w:r>
      <w:r>
        <w:br/>
      </w:r>
      <w:r w:rsidRPr="00EE3098">
        <w:rPr>
          <w:rFonts w:eastAsia="Calibri"/>
          <w:lang w:eastAsia="en-US"/>
        </w:rPr>
        <w:t xml:space="preserve">Szczegółowy zapis dyskusji w punkcie </w:t>
      </w:r>
      <w:r>
        <w:rPr>
          <w:rFonts w:eastAsia="Calibri"/>
          <w:lang w:eastAsia="en-US"/>
        </w:rPr>
        <w:t>19</w:t>
      </w:r>
      <w:r w:rsidRPr="00EE3098">
        <w:rPr>
          <w:rFonts w:eastAsia="Calibri"/>
          <w:lang w:eastAsia="en-US"/>
        </w:rPr>
        <w:t xml:space="preserve"> porządku obrad, jak i podczas całej sesji, jest dostępny online, pod adresem </w:t>
      </w:r>
      <w:hyperlink r:id="rId4" w:history="1">
        <w:r w:rsidR="00B11848" w:rsidRPr="008D5BC8">
          <w:rPr>
            <w:rStyle w:val="Hipercze"/>
            <w:rFonts w:eastAsia="Calibri"/>
            <w:b/>
            <w:lang w:eastAsia="en-US"/>
          </w:rPr>
          <w:t>https://www.youtube.com/watch?v=Mgs7ZQw4cso</w:t>
        </w:r>
      </w:hyperlink>
      <w:r w:rsidR="00B11848">
        <w:rPr>
          <w:rStyle w:val="Hipercze"/>
          <w:rFonts w:eastAsia="Calibri"/>
          <w:b/>
          <w:lang w:eastAsia="en-US"/>
        </w:rPr>
        <w:t xml:space="preserve"> </w:t>
      </w:r>
    </w:p>
    <w:p w14:paraId="2B40F5C3" w14:textId="238451D2" w:rsidR="00EC3BB8" w:rsidRDefault="00EC3BB8" w:rsidP="00EC3BB8">
      <w:pPr>
        <w:pStyle w:val="NormalnyWeb"/>
        <w:spacing w:after="240" w:afterAutospacing="0"/>
      </w:pPr>
      <w:r>
        <w:br/>
        <w:t>20. Zamknięcie obrad.</w:t>
      </w:r>
      <w:r>
        <w:br/>
      </w:r>
      <w:r w:rsidRPr="00EE3098">
        <w:t>Po wyczer</w:t>
      </w:r>
      <w:r>
        <w:t>paniu porządku obrad, o godz. 16</w:t>
      </w:r>
      <w:r w:rsidRPr="00EE3098">
        <w:t>:</w:t>
      </w:r>
      <w:r>
        <w:t>39</w:t>
      </w:r>
      <w:r w:rsidRPr="00EE3098">
        <w:t xml:space="preserve"> Przewodniczący Kazimierz Okrój zamknął obrady </w:t>
      </w:r>
      <w:r>
        <w:t>XXIV</w:t>
      </w:r>
      <w:r w:rsidRPr="00EE3098">
        <w:t xml:space="preserve"> sesji Rady Miejskiej w Redzie.</w:t>
      </w:r>
      <w:r>
        <w:br/>
      </w:r>
      <w:r>
        <w:br/>
      </w:r>
    </w:p>
    <w:p w14:paraId="7620F6E7" w14:textId="77777777" w:rsidR="00EC3BB8" w:rsidRDefault="00EC3BB8" w:rsidP="00EC3BB8">
      <w:pPr>
        <w:pStyle w:val="NormalnyWeb"/>
      </w:pPr>
      <w:r>
        <w:t> </w:t>
      </w:r>
    </w:p>
    <w:p w14:paraId="69ACFD8B" w14:textId="77777777" w:rsidR="00EC3BB8" w:rsidRDefault="00EC3BB8" w:rsidP="00EC3BB8">
      <w:pPr>
        <w:pStyle w:val="NormalnyWeb"/>
        <w:spacing w:before="0" w:beforeAutospacing="0" w:after="0" w:afterAutospacing="0"/>
        <w:jc w:val="center"/>
      </w:pPr>
      <w:r>
        <w:t xml:space="preserve">                                                      Przewodniczący Rady Miejskiej w Redzie</w:t>
      </w:r>
    </w:p>
    <w:p w14:paraId="2C87A0A1" w14:textId="77777777" w:rsidR="00EC3BB8" w:rsidRDefault="00EC3BB8" w:rsidP="00EC3BB8">
      <w:pPr>
        <w:pStyle w:val="NormalnyWeb"/>
      </w:pPr>
      <w:r>
        <w:t xml:space="preserve">                                                                                            Kazimierz Okrój</w:t>
      </w:r>
    </w:p>
    <w:p w14:paraId="7377D895" w14:textId="6B23C819" w:rsidR="00EC3BB8" w:rsidRDefault="00EC3BB8" w:rsidP="00EC3BB8">
      <w:pPr>
        <w:pStyle w:val="NormalnyWeb"/>
        <w:spacing w:after="240" w:afterAutospacing="0"/>
      </w:pPr>
      <w:r>
        <w:t> </w:t>
      </w:r>
    </w:p>
    <w:p w14:paraId="56C05440" w14:textId="2B6D0E1E" w:rsidR="00EE68C1" w:rsidRDefault="00EE68C1" w:rsidP="00EC3BB8">
      <w:pPr>
        <w:pStyle w:val="NormalnyWeb"/>
        <w:spacing w:after="240" w:afterAutospacing="0"/>
      </w:pPr>
    </w:p>
    <w:p w14:paraId="11C359D6" w14:textId="0E5A1E6B" w:rsidR="00EE68C1" w:rsidRDefault="00EE68C1" w:rsidP="00EC3BB8">
      <w:pPr>
        <w:pStyle w:val="NormalnyWeb"/>
        <w:spacing w:after="240" w:afterAutospacing="0"/>
      </w:pPr>
    </w:p>
    <w:p w14:paraId="77450A0C" w14:textId="77777777" w:rsidR="00EE68C1" w:rsidRDefault="00EE68C1" w:rsidP="00EC3BB8">
      <w:pPr>
        <w:pStyle w:val="NormalnyWeb"/>
        <w:spacing w:after="240" w:afterAutospacing="0"/>
      </w:pPr>
    </w:p>
    <w:p w14:paraId="57BCB687" w14:textId="77777777" w:rsidR="00EC3BB8" w:rsidRDefault="00EC3BB8" w:rsidP="00EC3BB8">
      <w:pPr>
        <w:pStyle w:val="NormalnyWeb"/>
      </w:pPr>
      <w:r>
        <w:br/>
        <w:t>Przygotował(a): Beata Lubińska</w:t>
      </w:r>
    </w:p>
    <w:p w14:paraId="7DB3302E" w14:textId="77777777" w:rsidR="00EC3BB8" w:rsidRDefault="00B11848" w:rsidP="00EC3BB8">
      <w:pPr>
        <w:rPr>
          <w:rFonts w:eastAsia="Times New Roman"/>
        </w:rPr>
      </w:pPr>
      <w:r>
        <w:rPr>
          <w:rFonts w:eastAsia="Times New Roman"/>
        </w:rPr>
        <w:pict w14:anchorId="04BCCBBE">
          <v:rect id="_x0000_i1025" style="width:0;height:1.5pt" o:hralign="center" o:hrstd="t" o:hr="t" fillcolor="#a0a0a0" stroked="f"/>
        </w:pict>
      </w:r>
    </w:p>
    <w:p w14:paraId="4E67B6AC" w14:textId="2F266449" w:rsidR="005437E9" w:rsidRDefault="00EC3BB8" w:rsidP="00EE68C1">
      <w:r>
        <w:rPr>
          <w:rFonts w:ascii="Arial" w:eastAsia="Times New Roman" w:hAnsi="Arial" w:cs="Arial"/>
          <w:sz w:val="15"/>
          <w:szCs w:val="15"/>
        </w:rPr>
        <w:t>Przygotowano przy pomocy programu eSesja.pl</w:t>
      </w:r>
      <w:r>
        <w:rPr>
          <w:rFonts w:eastAsia="Times New Roman"/>
        </w:rPr>
        <w:t xml:space="preserve"> </w:t>
      </w:r>
    </w:p>
    <w:sectPr w:rsidR="005437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3F0"/>
    <w:rsid w:val="00116CFA"/>
    <w:rsid w:val="00157844"/>
    <w:rsid w:val="002B4A7D"/>
    <w:rsid w:val="002E726B"/>
    <w:rsid w:val="002F49C2"/>
    <w:rsid w:val="005437E9"/>
    <w:rsid w:val="005C13F0"/>
    <w:rsid w:val="006656E0"/>
    <w:rsid w:val="00670AA1"/>
    <w:rsid w:val="006C40B9"/>
    <w:rsid w:val="00806C7B"/>
    <w:rsid w:val="00816AF0"/>
    <w:rsid w:val="008471D0"/>
    <w:rsid w:val="0088493D"/>
    <w:rsid w:val="00B11848"/>
    <w:rsid w:val="00C428A3"/>
    <w:rsid w:val="00CD1257"/>
    <w:rsid w:val="00D64CE7"/>
    <w:rsid w:val="00EC3BB8"/>
    <w:rsid w:val="00ED5C88"/>
    <w:rsid w:val="00EE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BC5083"/>
  <w15:chartTrackingRefBased/>
  <w15:docId w15:val="{2FBDCEA3-8CB7-43A4-8F18-DD6DFB78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Hipercze">
    <w:name w:val="Hyperlink"/>
    <w:basedOn w:val="Domylnaczcionkaakapitu"/>
    <w:unhideWhenUsed/>
    <w:rsid w:val="0088493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71D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64CE7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C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CFA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Mgs7ZQw4cs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2550</Words>
  <Characters>16592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/>
  <LinksUpToDate>false</LinksUpToDate>
  <CharactersWithSpaces>19104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subject/>
  <dc:creator>Beata Lubińska</dc:creator>
  <cp:keywords/>
  <dc:description/>
  <cp:lastModifiedBy>Beata Lubińska</cp:lastModifiedBy>
  <cp:revision>10</cp:revision>
  <cp:lastPrinted>2020-11-23T08:13:00Z</cp:lastPrinted>
  <dcterms:created xsi:type="dcterms:W3CDTF">2020-10-05T08:11:00Z</dcterms:created>
  <dcterms:modified xsi:type="dcterms:W3CDTF">2020-11-23T12:30:00Z</dcterms:modified>
</cp:coreProperties>
</file>